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8D" w:rsidRDefault="0091728D" w:rsidP="0067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Паломническая поездка</w:t>
      </w:r>
    </w:p>
    <w:p w:rsidR="006703D2" w:rsidRDefault="00B60EFD" w:rsidP="0067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6703D2" w:rsidRPr="00670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6703D2" w:rsidRPr="00670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Спасо</w:t>
      </w:r>
      <w:proofErr w:type="spellEnd"/>
      <w:r w:rsidR="006703D2" w:rsidRPr="00670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-Преображенский </w:t>
      </w:r>
      <w:proofErr w:type="spellStart"/>
      <w:r w:rsidR="006703D2" w:rsidRPr="00670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Усть</w:t>
      </w:r>
      <w:proofErr w:type="spellEnd"/>
      <w:r w:rsidR="006703D2" w:rsidRPr="006703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-Медведицкий монастырь.</w:t>
      </w:r>
    </w:p>
    <w:p w:rsidR="0091728D" w:rsidRPr="006703D2" w:rsidRDefault="0091728D" w:rsidP="0067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03D2" w:rsidRPr="006703D2" w:rsidRDefault="0091728D" w:rsidP="006703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2017 года 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 w:rsidR="00B60EFD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паломническая поездка в г. Серафимович в </w:t>
      </w:r>
      <w:proofErr w:type="spellStart"/>
      <w:r w:rsidR="00B60EFD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="00B60EFD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-Преображенский женский монастырь на большое празднование по поводу причисления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лику святых игуменьи Арсении, организованная </w:t>
      </w:r>
      <w:r w:rsidR="006703D2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МОП ГКУ Волг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03D2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градского ППМС-центра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3D2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EFD" w:rsidRDefault="006703D2" w:rsidP="006703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августа 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Серафимовичском</w:t>
      </w:r>
      <w:proofErr w:type="spellEnd"/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празднова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преподобной святой Арсении. Настоятельницу, которая руководила обителью в начале XX века</w:t>
      </w:r>
      <w:r w:rsidR="00B6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более 40 лет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причислили к лику </w:t>
      </w:r>
      <w:proofErr w:type="spellStart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местночтимых</w:t>
      </w:r>
      <w:proofErr w:type="spellEnd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святых в ноябре прошлого года. Это первая святая, прославленная на Волгоградской земле. </w:t>
      </w:r>
    </w:p>
    <w:p w:rsidR="00925F97" w:rsidRPr="006703D2" w:rsidRDefault="00925F97" w:rsidP="00925F9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игуменства святой Арсении 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самыми значимыми в истории обители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четырехклассная школа для девочек, </w:t>
      </w:r>
      <w:hyperlink r:id="rId4" w:tgtFrame="_blank" w:tooltip="Новостройки Волгограда" w:history="1">
        <w:r w:rsidRPr="00925F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построен</w:t>
        </w:r>
      </w:hyperlink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в честь Казанской иконы Божьей Матери. А в 1874 году игуменья приступила к обустройству знаменитых пещер. До конца жизни вместе с сестрами ей удалось вырыть около 164 метров ходов. Сегодня это подземный храм, где хранится камень с отпечатками рук и колен, оставленными во время молебнов. </w:t>
      </w:r>
    </w:p>
    <w:p w:rsidR="00B60EFD" w:rsidRPr="006703D2" w:rsidRDefault="00B60EFD" w:rsidP="00B60EF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поездку отправились 6 замещающих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приемными детьми. </w:t>
      </w:r>
    </w:p>
    <w:p w:rsidR="00B60EFD" w:rsidRDefault="00B60EFD" w:rsidP="006703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Подъехав в монастырь утром, наши паломники поспешили на божественную литургию, которую 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митрополит Волгоградский и </w:t>
      </w:r>
      <w:proofErr w:type="spellStart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Камышинский</w:t>
      </w:r>
      <w:proofErr w:type="spellEnd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F97" w:rsidRDefault="00925F97" w:rsidP="00925F9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службы – матушки открыли вход в подземный храм и, провели нас по знаменитым пещерам к </w:t>
      </w:r>
      <w:r w:rsidRPr="00925F97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25F97">
        <w:rPr>
          <w:rFonts w:ascii="Times New Roman" w:hAnsi="Times New Roman" w:cs="Times New Roman"/>
          <w:sz w:val="28"/>
          <w:szCs w:val="28"/>
        </w:rPr>
        <w:t>святын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F97">
        <w:rPr>
          <w:rFonts w:ascii="Times New Roman" w:hAnsi="Times New Roman" w:cs="Times New Roman"/>
          <w:sz w:val="28"/>
          <w:szCs w:val="28"/>
        </w:rPr>
        <w:t xml:space="preserve"> обители — «</w:t>
      </w:r>
      <w:proofErr w:type="spellStart"/>
      <w:r w:rsidRPr="00925F97">
        <w:rPr>
          <w:rFonts w:ascii="Times New Roman" w:hAnsi="Times New Roman" w:cs="Times New Roman"/>
          <w:sz w:val="28"/>
          <w:szCs w:val="28"/>
        </w:rPr>
        <w:t>монашкин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25F97">
        <w:rPr>
          <w:rFonts w:ascii="Times New Roman" w:hAnsi="Times New Roman" w:cs="Times New Roman"/>
          <w:sz w:val="28"/>
          <w:szCs w:val="28"/>
        </w:rPr>
        <w:t xml:space="preserve"> камн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5F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5F97">
        <w:rPr>
          <w:rFonts w:ascii="Times New Roman" w:hAnsi="Times New Roman" w:cs="Times New Roman"/>
          <w:sz w:val="28"/>
          <w:szCs w:val="28"/>
        </w:rPr>
        <w:t>На нем, словно по велению каких-то чудесных сил, остались отпечатки двух ладоней и коленей, по преданию они принадлежат Богородице, которая явилась молившейся здесь матушке Арсении. Другая версия заключается в том, что отпечатки — это следы от молитв самой матушки Арсении. Считается,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F97">
        <w:rPr>
          <w:rFonts w:ascii="Times New Roman" w:hAnsi="Times New Roman" w:cs="Times New Roman"/>
          <w:sz w:val="28"/>
          <w:szCs w:val="28"/>
        </w:rPr>
        <w:t xml:space="preserve"> если припасть к этому камню в проникновенной молитве, можно исцелиться от самых разных недугов и болезней. </w:t>
      </w:r>
    </w:p>
    <w:p w:rsidR="00023B64" w:rsidRDefault="00023B64" w:rsidP="00925F9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жару и длинную очередь, Михайловские паломники смогли найти в себе силы и поставить свечи с молитвами к иконам Святых подземного храма и спуститься к камню. После чего матушки пригласили отведать всех желающих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салянк</w:t>
      </w:r>
      <w:r w:rsidR="0022574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плов собственного приготовления</w:t>
      </w:r>
      <w:r w:rsidR="0022574C">
        <w:rPr>
          <w:rFonts w:ascii="Times New Roman" w:hAnsi="Times New Roman" w:cs="Times New Roman"/>
          <w:sz w:val="28"/>
          <w:szCs w:val="28"/>
        </w:rPr>
        <w:t xml:space="preserve"> безвозмездно. </w:t>
      </w:r>
    </w:p>
    <w:p w:rsidR="00023B64" w:rsidRDefault="0022574C" w:rsidP="00925F9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и, конечно же, как же уехать из г. Серафимович и не искупаться в р. Дон, тем более после такого важного дела. Дети с удовольствием плескались в чудесной воде батюшки Дона, родители заботливо контролировали их рядом. </w:t>
      </w:r>
    </w:p>
    <w:p w:rsidR="006703D2" w:rsidRPr="006703D2" w:rsidRDefault="006703D2" w:rsidP="006703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духовным достоянием обители стали иконы святой Арсении, которые были написаны в начале этого года. К сожалению, место погребения матушки до сих пор неизвестно. Останки игуменьи в случае их обретения признают святыми мощами и оставят на хранение в храме </w:t>
      </w:r>
      <w:proofErr w:type="spellStart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-Преображенского монастыря на берегу Дона.</w:t>
      </w:r>
    </w:p>
    <w:p w:rsidR="006703D2" w:rsidRDefault="006703D2" w:rsidP="006703D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Воспоминания об этом путешествии у родителей и детей остались только приятные, светлые и душевные. Некоторые ездили в монастырь впервые и были в таком восторге от увиденного, что не передать словами. Наши паломники </w:t>
      </w:r>
      <w:r w:rsidR="0022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испытали огромнейшее удовольствие, </w:t>
      </w:r>
      <w:r w:rsidR="0022574C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22574C"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умиротворение и спокойствие, духовно стали сильнее, забыли о своих проблемах и повседневных заботах. </w:t>
      </w:r>
    </w:p>
    <w:p w:rsidR="0022574C" w:rsidRDefault="0022574C" w:rsidP="00225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эта поездка хоть и первая, но далеко не последняя! </w:t>
      </w:r>
    </w:p>
    <w:p w:rsidR="006703D2" w:rsidRDefault="0022574C" w:rsidP="00225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скорых встреч! </w:t>
      </w:r>
    </w:p>
    <w:p w:rsidR="0022574C" w:rsidRDefault="0022574C" w:rsidP="0022574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53EC" w:rsidRPr="007053EC" w:rsidRDefault="007053EC" w:rsidP="007053EC">
      <w:pPr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r w:rsidRPr="007053EC">
        <w:rPr>
          <w:rFonts w:ascii="Times New Roman" w:hAnsi="Times New Roman" w:cs="Times New Roman"/>
        </w:rPr>
        <w:t>МОП ГКУ Волгоградского ППМС-центра</w:t>
      </w:r>
    </w:p>
    <w:p w:rsidR="00A85B30" w:rsidRDefault="00A85B30">
      <w:bookmarkStart w:id="0" w:name="_GoBack"/>
      <w:bookmarkEnd w:id="0"/>
    </w:p>
    <w:sectPr w:rsidR="00A8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D"/>
    <w:rsid w:val="00023B64"/>
    <w:rsid w:val="0022574C"/>
    <w:rsid w:val="006703D2"/>
    <w:rsid w:val="007053EC"/>
    <w:rsid w:val="007D054D"/>
    <w:rsid w:val="0087276E"/>
    <w:rsid w:val="0091728D"/>
    <w:rsid w:val="00925F97"/>
    <w:rsid w:val="00A85B30"/>
    <w:rsid w:val="00B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1191-0404-4AC2-86AA-B16184EC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gograd.bezformata.ru/novostro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Детский</dc:creator>
  <cp:keywords/>
  <dc:description/>
  <cp:lastModifiedBy>Дом Детский</cp:lastModifiedBy>
  <cp:revision>3</cp:revision>
  <dcterms:created xsi:type="dcterms:W3CDTF">2017-08-09T11:41:00Z</dcterms:created>
  <dcterms:modified xsi:type="dcterms:W3CDTF">2017-08-10T06:50:00Z</dcterms:modified>
</cp:coreProperties>
</file>